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Авторская справка и правовая фиксация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1. Авторская фиксация</w:t>
      </w:r>
    </w:p>
    <w:p>
      <w:r>
        <w:rPr>
          <w:b w:val="0"/>
        </w:rPr>
        <w:t>Автор и правообладатель базы данных: Курпишев Иван Борисович / Ivan Borisovich Kurpishev. Текущая точка сборки: KLT-RBD-CHEM-REGISTRY-FIPS-DEPOSIT-BUNDLE v1.3.</w:t>
      </w:r>
    </w:p>
    <w:p>
      <w:pPr>
        <w:pStyle w:val="Heading1"/>
      </w:pPr>
      <w:r>
        <w:t>2. Неизменность source-of-truth</w:t>
      </w:r>
    </w:p>
    <w:p>
      <w:r>
        <w:rPr>
          <w:b w:val="0"/>
        </w:rPr>
        <w:t>v1.3 является регистрационным контуром. Он не изменяет химическое содержание v1.2, а оформляет его для подачи в Роспатент/ФИПС как базу данных.</w:t>
      </w:r>
    </w:p>
    <w:p>
      <w:pPr>
        <w:pStyle w:val="Heading1"/>
      </w:pPr>
      <w:r>
        <w:t>3. Описание авторского вклада</w:t>
      </w:r>
    </w:p>
    <w:p>
      <w:pPr>
        <w:pStyle w:val="ListBullet"/>
      </w:pPr>
      <w:r>
        <w:t>построение RBD-архитектуры химии;</w:t>
      </w:r>
    </w:p>
    <w:p>
      <w:pPr>
        <w:pStyle w:val="ListBullet"/>
      </w:pPr>
      <w:r>
        <w:t>типизация химических объектов как C@C_chem;</w:t>
      </w:r>
    </w:p>
    <w:p>
      <w:pPr>
        <w:pStyle w:val="ListBullet"/>
      </w:pPr>
      <w:r>
        <w:t>Reper-разложение химических объектов через R,I,U;D;</w:t>
      </w:r>
    </w:p>
    <w:p>
      <w:pPr>
        <w:pStyle w:val="ListBullet"/>
      </w:pPr>
      <w:r>
        <w:t>графовая связка химических формул, реакций, материалов и Evidence-D;</w:t>
      </w:r>
    </w:p>
    <w:p>
      <w:pPr>
        <w:pStyle w:val="ListBullet"/>
      </w:pPr>
      <w:r>
        <w:t>контроль gap/CGI/lambda и правила пересборки;</w:t>
      </w:r>
    </w:p>
    <w:p>
      <w:pPr>
        <w:pStyle w:val="ListBullet"/>
      </w:pPr>
      <w:r>
        <w:t>публикационный и регистрационный контур базы данных.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08_AUTHORSHIP_AND_RIGHTHOLDER_NOTE_KLT_RBD_CHEM_v1_3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